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5EA" w:rsidRDefault="006A0953">
      <w:r>
        <w:t>ΣΧΕΔΙΟ ΥΠΟΒΟΛΗΣ ΕΡΕΥΝΗΤΙΚΗΣ ΕΡΓΑΣΙΑΣ</w:t>
      </w:r>
    </w:p>
    <w:p w:rsidR="006A0953" w:rsidRDefault="006A0953">
      <w:r>
        <w:t>ΤΑΞΗ : Β</w:t>
      </w:r>
    </w:p>
    <w:p w:rsidR="006A0953" w:rsidRDefault="006A0953">
      <w:r>
        <w:t>ΣΧΟΛ.ΕΤΟΣ : 2014-2015</w:t>
      </w:r>
    </w:p>
    <w:p w:rsidR="006A0953" w:rsidRDefault="006A0953">
      <w:r>
        <w:t>ΣΧΟΛΙΚΗ ΜΟΝΑΔΑ : ΓΕΛ. ΝΙΓΡΙΤΑΣ</w:t>
      </w:r>
    </w:p>
    <w:p w:rsidR="006A0953" w:rsidRDefault="006A0953">
      <w:r>
        <w:t>ΤΙΤΛΟΣ ΕΡΕΥΝΗΤΙΚΗΣ ΕΡΓΑΣΙΑΣ : ΠΕΡΙΒΑΛΛΟΝ ΚΑΙ ΑΝΘΡΩΠΟΣ</w:t>
      </w:r>
    </w:p>
    <w:p w:rsidR="006A0953" w:rsidRDefault="006A0953"/>
    <w:p w:rsidR="006A0953" w:rsidRDefault="006A0953">
      <w:r>
        <w:t>ΣΤΟΙΧΕΙΑ ΥΠΕΥΘΥΝΩΝ ΕΚΠΑΙΔΕΥΤΙΚΩΝ</w:t>
      </w:r>
    </w:p>
    <w:tbl>
      <w:tblPr>
        <w:tblStyle w:val="a3"/>
        <w:tblW w:w="0" w:type="auto"/>
        <w:tblLook w:val="04A0" w:firstRow="1" w:lastRow="0" w:firstColumn="1" w:lastColumn="0" w:noHBand="0" w:noVBand="1"/>
      </w:tblPr>
      <w:tblGrid>
        <w:gridCol w:w="2046"/>
        <w:gridCol w:w="1521"/>
        <w:gridCol w:w="1651"/>
        <w:gridCol w:w="1684"/>
        <w:gridCol w:w="1620"/>
      </w:tblGrid>
      <w:tr w:rsidR="006A0953" w:rsidTr="006A0953">
        <w:trPr>
          <w:trHeight w:val="1542"/>
        </w:trPr>
        <w:tc>
          <w:tcPr>
            <w:tcW w:w="1704" w:type="dxa"/>
          </w:tcPr>
          <w:p w:rsidR="006A0953" w:rsidRDefault="006A0953">
            <w:r>
              <w:t>ΟΝΟΜΑΤΕΠΩΝΥΜΟ</w:t>
            </w:r>
          </w:p>
        </w:tc>
        <w:tc>
          <w:tcPr>
            <w:tcW w:w="1704" w:type="dxa"/>
          </w:tcPr>
          <w:p w:rsidR="006A0953" w:rsidRDefault="006A0953">
            <w:r>
              <w:t>ΕΙΔΙΚΟΤΗΤΑ</w:t>
            </w:r>
          </w:p>
        </w:tc>
        <w:tc>
          <w:tcPr>
            <w:tcW w:w="1704" w:type="dxa"/>
          </w:tcPr>
          <w:p w:rsidR="006A0953" w:rsidRDefault="006A0953">
            <w:r>
              <w:t>ΔΙΑΤΙΘΕΜΕΝΕΣ ΩΡΕΣ ΓΙΑ ΤΟ ΠΡΟΓΡΑΜΜΑ</w:t>
            </w:r>
          </w:p>
        </w:tc>
        <w:tc>
          <w:tcPr>
            <w:tcW w:w="1705" w:type="dxa"/>
          </w:tcPr>
          <w:p w:rsidR="006A0953" w:rsidRDefault="006A0953">
            <w:r>
              <w:t>ΥΛΟΠΟΙΗΣΗ ΕΡΕΥΝΗΤΙΚΩΝ ΕΡΓΑΣΙΩΝ ΣΕ ΠΡΟΗΓΟΥΜΕΝΑ ΕΤΗ</w:t>
            </w:r>
          </w:p>
        </w:tc>
        <w:tc>
          <w:tcPr>
            <w:tcW w:w="1705" w:type="dxa"/>
          </w:tcPr>
          <w:p w:rsidR="006A0953" w:rsidRDefault="003B5FEC">
            <w:r>
              <w:t>ΣΧΕΤΙΚΗ ΕΠΙΜΟΡΦΩΣΗ</w:t>
            </w:r>
          </w:p>
        </w:tc>
      </w:tr>
      <w:tr w:rsidR="006A0953" w:rsidTr="006A0953">
        <w:trPr>
          <w:trHeight w:val="1395"/>
        </w:trPr>
        <w:tc>
          <w:tcPr>
            <w:tcW w:w="1704" w:type="dxa"/>
          </w:tcPr>
          <w:p w:rsidR="006A0953" w:rsidRDefault="006A0953">
            <w:r>
              <w:t>ΚΟΥΤΟΥΠΑ ΧΑΡΙΣΤΗ</w:t>
            </w:r>
          </w:p>
        </w:tc>
        <w:tc>
          <w:tcPr>
            <w:tcW w:w="1704" w:type="dxa"/>
          </w:tcPr>
          <w:p w:rsidR="006A0953" w:rsidRDefault="006A0953">
            <w:r>
              <w:t>ΠΕ 06</w:t>
            </w:r>
          </w:p>
        </w:tc>
        <w:tc>
          <w:tcPr>
            <w:tcW w:w="1704" w:type="dxa"/>
          </w:tcPr>
          <w:p w:rsidR="006A0953" w:rsidRDefault="006A0953">
            <w:r>
              <w:t>1</w:t>
            </w:r>
          </w:p>
        </w:tc>
        <w:tc>
          <w:tcPr>
            <w:tcW w:w="1705" w:type="dxa"/>
          </w:tcPr>
          <w:p w:rsidR="006A0953" w:rsidRDefault="006A0953">
            <w:r>
              <w:t>ΝΑΙ</w:t>
            </w:r>
          </w:p>
        </w:tc>
        <w:tc>
          <w:tcPr>
            <w:tcW w:w="1705" w:type="dxa"/>
          </w:tcPr>
          <w:p w:rsidR="006A0953" w:rsidRDefault="003B5FEC">
            <w:r>
              <w:t>ΕΝΩΣΗ ΦΥΣΙΚΩΝ</w:t>
            </w:r>
          </w:p>
        </w:tc>
      </w:tr>
    </w:tbl>
    <w:p w:rsidR="006A0953" w:rsidRDefault="006A0953"/>
    <w:p w:rsidR="003B5FEC" w:rsidRDefault="003B5FEC"/>
    <w:p w:rsidR="003B5FEC" w:rsidRDefault="003B5FEC">
      <w:r>
        <w:t>ΠΑΙΔΑΓΩΓΙΚΗ ΔΙΑΔΙΚΑΣΙΑ</w:t>
      </w:r>
    </w:p>
    <w:p w:rsidR="003B5FEC" w:rsidRDefault="003B5FEC">
      <w:r>
        <w:t>Α. ΣΚΟΠΟΣ ΕΡΕΥΝΑΣ,ΣΑΦΩΣ ΔΙΑΤΥΠΩΜΕΝΑ ΕΡΕΥΝΗΤΙΚΑ  ΕΡΩΤΗΜΑΤΑ</w:t>
      </w:r>
    </w:p>
    <w:p w:rsidR="005940A3" w:rsidRDefault="005940A3">
      <w:r>
        <w:t xml:space="preserve">Σκοπός της έρευνας είναι να προβάλλουμε και να αναπτύξουμε τη σημασία του περιβάλλοντος και το πόσο καθοριστική είναι αυτή για τη ζωή και την εξέλιξη του ανθρώπου. Αυτό αποδεικνύεται μέσα από μία ιστορική αναδρομή, από την εμφάνιση του ανθρώπου στη γη μέχρι τις μέρες μας, όπου καταγράφεται αυτή η σχέση και τα αποτελέσματά της, άλλοτε θετικά και άλλοτε </w:t>
      </w:r>
      <w:proofErr w:type="spellStart"/>
      <w:r>
        <w:t>αρνητικά.Η</w:t>
      </w:r>
      <w:proofErr w:type="spellEnd"/>
      <w:r>
        <w:t xml:space="preserve"> μοίρα μας είναι άρρηκτα συνδεδεμένη με το περιβάλλον το οποίο δεν μπορούμε και δεν πρέπει να αγνοήσουμε, γιατί διαφορετικά θα </w:t>
      </w:r>
      <w:r w:rsidR="001D0F25">
        <w:t xml:space="preserve">υποστούμε τις συνέπειες όχι μόνο σε τοπικό, αλλά και σε παγκόσμιο </w:t>
      </w:r>
      <w:proofErr w:type="spellStart"/>
      <w:r w:rsidR="001D0F25">
        <w:t>επίπεδο.Θα</w:t>
      </w:r>
      <w:proofErr w:type="spellEnd"/>
      <w:r w:rsidR="001D0F25">
        <w:t xml:space="preserve"> πρέπει όλοι μας να μάθουμε να σεβόμαστε το χώρο στον οποίο ζούμε, αποκτώντας έτσι οικολογική </w:t>
      </w:r>
      <w:proofErr w:type="spellStart"/>
      <w:r w:rsidR="001D0F25">
        <w:t>συνείδηση.Πρέπει</w:t>
      </w:r>
      <w:proofErr w:type="spellEnd"/>
      <w:r w:rsidR="001D0F25">
        <w:t xml:space="preserve"> να αντιληφθούμε ότι η υγεία μας και επομένως η ίδια μας η ζωή έχει άμεση σχέση </w:t>
      </w:r>
      <w:r w:rsidR="004E2042">
        <w:t xml:space="preserve">με το περιβάλλον </w:t>
      </w:r>
      <w:r w:rsidR="001D0F25">
        <w:t>, αλλά και να αναρωτηθούμε τι θα κληροδοτήσουμε στις επόμενες γενιές. Συνεπώς οφείλουμε να αναζητήσουμε τρόπους για να διαφυλάξουμε αυτό το δώρο όσο καλύτερα μπορούμε, μακριά</w:t>
      </w:r>
      <w:r w:rsidR="00353DD9">
        <w:t xml:space="preserve"> από </w:t>
      </w:r>
      <w:proofErr w:type="spellStart"/>
      <w:r w:rsidR="00353DD9">
        <w:t>αλλαζονικές</w:t>
      </w:r>
      <w:proofErr w:type="spellEnd"/>
      <w:r w:rsidR="00353DD9">
        <w:t xml:space="preserve"> συμπεριφορές και βάζοντας επιτέλους σε δεύτερη μοίρα το οικονομικό όφελος.</w:t>
      </w:r>
    </w:p>
    <w:p w:rsidR="00353DD9" w:rsidRDefault="00353DD9">
      <w:r>
        <w:t>Τα ερευνητικά ερωτήματα είναι:</w:t>
      </w:r>
    </w:p>
    <w:p w:rsidR="004D7561" w:rsidRDefault="004D7561">
      <w:r>
        <w:t>1.Πώς το περιβάλλον επιδρά στον άνθρωπο</w:t>
      </w:r>
    </w:p>
    <w:p w:rsidR="004D7561" w:rsidRDefault="004D7561">
      <w:r>
        <w:lastRenderedPageBreak/>
        <w:t>2.Ποιες είναι οι επιπτώσεις της ανθρώπινης παρέμβασης</w:t>
      </w:r>
    </w:p>
    <w:p w:rsidR="004D7561" w:rsidRDefault="004D7561">
      <w:r>
        <w:t>3.Ιστορική θεώρηση της σχέσης του ανθρώπου με το περιβάλλον</w:t>
      </w:r>
    </w:p>
    <w:p w:rsidR="004D7561" w:rsidRDefault="004D7561">
      <w:r>
        <w:t>4.Τρόποι διαφύλαξης του περιβάλλοντος</w:t>
      </w:r>
    </w:p>
    <w:p w:rsidR="004D7561" w:rsidRDefault="004D7561">
      <w:r>
        <w:t xml:space="preserve">5.Τι μπορώ να κάνω εγώ </w:t>
      </w:r>
      <w:r w:rsidR="007D1266">
        <w:t>για το περιβάλλον</w:t>
      </w:r>
    </w:p>
    <w:p w:rsidR="007D1266" w:rsidRDefault="007D1266"/>
    <w:p w:rsidR="007D1266" w:rsidRDefault="007D1266">
      <w:r>
        <w:t>Β. ΣΥΝΟΠΤΙΚΗ ΑΙΤΙΟΛΟΓΗΣΗ ΤΟΥ ΘΕΜΑΤΟΣ</w:t>
      </w:r>
    </w:p>
    <w:p w:rsidR="00E03C9B" w:rsidRDefault="00E03C9B">
      <w:r>
        <w:t xml:space="preserve">Το περιβάλλον είναι η ίδια η ζωή. Είναι ένας από τους βασικότερους παράγοντες που καθορίζουν την ποιότητα της ζωής μας. </w:t>
      </w:r>
      <w:r w:rsidR="00E576AF">
        <w:t>Δεν νοείται ανθρώπινη ύπαρξη χωρίς αυτό. Επομένως, οι μαθητές πρέπει να ευαισθητοποιηθούν σχετικά με το πώς μπορούν να συμβάλλουν προς αυτή την κατεύθυνση, μέσα από ατομικές ή συλλογικές δράσεις.</w:t>
      </w:r>
      <w:r w:rsidR="0080033A">
        <w:t xml:space="preserve"> Ήδη υπάρχουν πολλά παραδείγματα που αποδεικνύουν το</w:t>
      </w:r>
      <w:r w:rsidR="004E2042">
        <w:t xml:space="preserve"> υψηλό </w:t>
      </w:r>
      <w:bookmarkStart w:id="0" w:name="_GoBack"/>
      <w:bookmarkEnd w:id="0"/>
      <w:r w:rsidR="0080033A">
        <w:t xml:space="preserve"> τίμημα που πλήρωσε ο άνθρωπος όποτε αγνόησε τη φύση. Αυτά θα πρέπει να αποτελέσουν πηγή προβληματισμού κυρίως για τους νέους, πάνω στους οποίους στηρίζουμε τις ελπίδες μας για ένα καλύτερο αύριο.</w:t>
      </w:r>
    </w:p>
    <w:p w:rsidR="0080033A" w:rsidRDefault="0080033A"/>
    <w:p w:rsidR="0080033A" w:rsidRDefault="0080033A">
      <w:r>
        <w:t>Γ. ΕΝΔΕΙΚΤΙΚΗ ΠΕΡΙΓΡΑΦΗ ΠΗΓΩΝ ΑΝΑΖΗΤΗΣΗΣ ΔΕΔΟΜΕΝΩΝ, ΜΕΘΟΔΟΥ ΚΑΙ ΕΡΕΥΝΗΤΙΚΩΝ ΕΡΓΑΛΕΙΩΝ ΣΥΛΛΟΓΗΣ ΚΑΙ ΕΠΕΞΕΡΓΑΣΙΑΣ ΤΩΝ ΔΕΔΟΜΕΝΩΝ ΓΙΑ ΑΠΟΦΥΓΗ ΦΑΙΝΟΜΕΝΩΝ ΑΠΛΗΣ ΑΝΤΙΓΡΑΦΗΣ ΚΑΙ ΠΑΡΑΘΕΣΗΣ ΠΛΗΡΟΦΟΡΙΩΝ.</w:t>
      </w:r>
    </w:p>
    <w:p w:rsidR="0080033A" w:rsidRDefault="00874C59">
      <w:proofErr w:type="spellStart"/>
      <w:r>
        <w:t>α)Μέθοδος</w:t>
      </w:r>
      <w:proofErr w:type="spellEnd"/>
      <w:r>
        <w:t xml:space="preserve"> </w:t>
      </w:r>
      <w:r>
        <w:rPr>
          <w:lang w:val="en-US"/>
        </w:rPr>
        <w:t>Project</w:t>
      </w:r>
    </w:p>
    <w:p w:rsidR="00874C59" w:rsidRDefault="00874C59">
      <w:proofErr w:type="spellStart"/>
      <w:r>
        <w:t>β)Ομαδοσυνεργατική</w:t>
      </w:r>
      <w:proofErr w:type="spellEnd"/>
      <w:r>
        <w:t xml:space="preserve"> μέθοδος</w:t>
      </w:r>
    </w:p>
    <w:p w:rsidR="00874C59" w:rsidRPr="00874C59" w:rsidRDefault="00874C59">
      <w:proofErr w:type="spellStart"/>
      <w:r>
        <w:t>γ)Έρευνα</w:t>
      </w:r>
      <w:proofErr w:type="spellEnd"/>
      <w:r>
        <w:t xml:space="preserve"> σε σχετική βιβλιογραφία και στο </w:t>
      </w:r>
      <w:r>
        <w:rPr>
          <w:lang w:val="en-US"/>
        </w:rPr>
        <w:t>Internet</w:t>
      </w:r>
    </w:p>
    <w:p w:rsidR="00874C59" w:rsidRDefault="00874C59">
      <w:proofErr w:type="spellStart"/>
      <w:r>
        <w:t>δ)Δημιουργία</w:t>
      </w:r>
      <w:proofErr w:type="spellEnd"/>
      <w:r>
        <w:rPr>
          <w:lang w:val="en-US"/>
        </w:rPr>
        <w:t xml:space="preserve"> </w:t>
      </w:r>
      <w:r>
        <w:t>ερωτηματολογίου</w:t>
      </w:r>
    </w:p>
    <w:p w:rsidR="00874C59" w:rsidRDefault="00874C59">
      <w:proofErr w:type="spellStart"/>
      <w:r>
        <w:t>ε)Αξιολόγηση</w:t>
      </w:r>
      <w:proofErr w:type="spellEnd"/>
      <w:r>
        <w:t xml:space="preserve"> του προγράμματος</w:t>
      </w:r>
    </w:p>
    <w:p w:rsidR="00874C59" w:rsidRDefault="00874C59"/>
    <w:p w:rsidR="00874C59" w:rsidRDefault="00874C59">
      <w:r>
        <w:t>Δ. ΑΝΑΜΕΝΟΜΕΝΑ ΑΠΟΤΕΛΕΣΜΑΤΑ ΚΑΙ ΤΡΟΠΟΙ ΠΑΡΟΥΣΙΑΣΗΣ ΤΩΝ ΑΠΟΤΕΛΕΣΜΑΤΩΝ ΚΑΙ ΤΟΥ ΤΕΧΝΗΜΑΤΟΣ.</w:t>
      </w:r>
    </w:p>
    <w:p w:rsidR="00874C59" w:rsidRDefault="00874C59">
      <w:r>
        <w:t>Μέσα από την υλοποίηση αυτού του προγράμματος, οι μαθητές θα ασχοληθούν με ένα θέμα το οποίο είναι ζωτικής σημασίας για όλους μας.</w:t>
      </w:r>
      <w:r w:rsidR="002103A3">
        <w:t xml:space="preserve"> Θα διαπιστώσουν ότι δεν πρέπει να περιοριζόμαστε μόνο στις δικές μας προσωπικές ανάγκες αδιαφορώντας για το περιβάλλον στο οποίο ζούμε, αλλά και ότι δεν είναι σωστό να θεωρούμε πως η προστασία του δεν είναι αρμοδιότητα δική μας αλλά κάποιων άλλων. Εξ’ άλλου, αυτό είναι ένα άλλοθι για την απραξία μας.</w:t>
      </w:r>
      <w:r w:rsidR="00345A2B">
        <w:t xml:space="preserve"> Θα  έχουν τη δυνατότητα μέσα από την ανάλυση του θέματος να κατανοήσουν</w:t>
      </w:r>
      <w:r w:rsidR="00E2072A">
        <w:t xml:space="preserve"> ότι όλοι μας έχουμε προσωπική ευθύνη για το τι κάνουμε ή δεν κάνουμε αν όχι για τη βελτίωση, τουλάχιστον για τη </w:t>
      </w:r>
      <w:proofErr w:type="spellStart"/>
      <w:r w:rsidR="00E2072A">
        <w:t>διαχείρηση</w:t>
      </w:r>
      <w:proofErr w:type="spellEnd"/>
      <w:r w:rsidR="00E2072A">
        <w:t xml:space="preserve"> του φυσικού </w:t>
      </w:r>
      <w:proofErr w:type="spellStart"/>
      <w:r w:rsidR="00E2072A">
        <w:t>περιβάλλοντος.Επιπλέον</w:t>
      </w:r>
      <w:proofErr w:type="spellEnd"/>
      <w:r w:rsidR="00E2072A">
        <w:t xml:space="preserve">, </w:t>
      </w:r>
      <w:r w:rsidR="00E2072A">
        <w:lastRenderedPageBreak/>
        <w:t xml:space="preserve">η ευαισθητοποίηση και ο προβληματισμός θα τους </w:t>
      </w:r>
      <w:r w:rsidR="00FE294E">
        <w:t xml:space="preserve">οδηγήσουν </w:t>
      </w:r>
      <w:r w:rsidR="00E2072A">
        <w:t xml:space="preserve"> πιο πέρα, σε αναζήτηση ή α</w:t>
      </w:r>
      <w:r w:rsidR="00FE294E">
        <w:t>κόμη και σε δημιουργία ομάδων που θα αναλάβουν δράση προς αυτή την κατεύθυνση. Η ενημέρωση θα φέρει και τη δραστηριοποίησή τους. Έχοντας σαν αφετηρία το οικογενειακό και σχολικό περιβάλλον και προχωρώντας σε ενέργειες που θα ωφελήσουν το κοινωνικό σύνολο, θα αισθάνονται ότι είναι υπεύθυνοι και ενεργοί πολίτες.</w:t>
      </w:r>
    </w:p>
    <w:p w:rsidR="00FE294E" w:rsidRDefault="00FE294E"/>
    <w:p w:rsidR="00FE294E" w:rsidRDefault="00FE294E">
      <w:r>
        <w:t>Ε. ΠΟΡΟΙ-ΥΛΙΚΑ-ΕΞΟΠΛΙΣΜΟΣ-ΕΠΙΣΚΕΨΕΙΣ-ΠΡΟΣΚΛΗΣΕΙΣ ΕΙΔΙΚΩΝ</w:t>
      </w:r>
    </w:p>
    <w:p w:rsidR="00FE294E" w:rsidRDefault="00FE294E">
      <w:r>
        <w:t xml:space="preserve">Για την πραγματοποίηση της εργασίας, θα χρειαστεί γραφική  </w:t>
      </w:r>
      <w:proofErr w:type="spellStart"/>
      <w:r>
        <w:t>ύλη(χαρτόνια</w:t>
      </w:r>
      <w:proofErr w:type="spellEnd"/>
      <w:r w:rsidR="00781890">
        <w:t xml:space="preserve">, μαρκαδόροι, </w:t>
      </w:r>
      <w:proofErr w:type="spellStart"/>
      <w:r w:rsidR="00781890">
        <w:t>κλπ.).Επίσης</w:t>
      </w:r>
      <w:proofErr w:type="spellEnd"/>
      <w:r w:rsidR="00781890">
        <w:t xml:space="preserve"> είναι απαραίτητη και η χρήση του εργαστηρίου πληροφορικής, καθώς επίσης και η βιβλιοθήκη του σχολείου.</w:t>
      </w:r>
    </w:p>
    <w:p w:rsidR="00874C59" w:rsidRPr="00874C59" w:rsidRDefault="00874C59"/>
    <w:p w:rsidR="00874C59" w:rsidRPr="00874C59" w:rsidRDefault="00874C59"/>
    <w:p w:rsidR="00353DD9" w:rsidRDefault="00353DD9" w:rsidP="00353DD9">
      <w:pPr>
        <w:pStyle w:val="a4"/>
      </w:pPr>
    </w:p>
    <w:p w:rsidR="00353DD9" w:rsidRPr="005940A3" w:rsidRDefault="00353DD9" w:rsidP="00353DD9">
      <w:pPr>
        <w:pStyle w:val="a4"/>
      </w:pPr>
    </w:p>
    <w:p w:rsidR="005940A3" w:rsidRPr="005940A3" w:rsidRDefault="005940A3"/>
    <w:p w:rsidR="005940A3" w:rsidRPr="005940A3" w:rsidRDefault="005940A3" w:rsidP="004D7561">
      <w:pPr>
        <w:pStyle w:val="a4"/>
      </w:pPr>
    </w:p>
    <w:sectPr w:rsidR="005940A3" w:rsidRPr="005940A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E271A"/>
    <w:multiLevelType w:val="hybridMultilevel"/>
    <w:tmpl w:val="A7C81A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4010561C"/>
    <w:multiLevelType w:val="hybridMultilevel"/>
    <w:tmpl w:val="006A2A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B774713"/>
    <w:multiLevelType w:val="hybridMultilevel"/>
    <w:tmpl w:val="344A6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953"/>
    <w:rsid w:val="001D0F25"/>
    <w:rsid w:val="002103A3"/>
    <w:rsid w:val="00345A2B"/>
    <w:rsid w:val="00353DD9"/>
    <w:rsid w:val="003B5FEC"/>
    <w:rsid w:val="00471746"/>
    <w:rsid w:val="004D7561"/>
    <w:rsid w:val="004E2042"/>
    <w:rsid w:val="005940A3"/>
    <w:rsid w:val="006A0953"/>
    <w:rsid w:val="00781890"/>
    <w:rsid w:val="007C75EA"/>
    <w:rsid w:val="007D1266"/>
    <w:rsid w:val="0080033A"/>
    <w:rsid w:val="00874C59"/>
    <w:rsid w:val="00E03C9B"/>
    <w:rsid w:val="00E2072A"/>
    <w:rsid w:val="00E576AF"/>
    <w:rsid w:val="00FE29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09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53D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09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53D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643</Words>
  <Characters>3477</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ΑΘΑΝΑΣΙΟΣ</dc:creator>
  <cp:lastModifiedBy>ΑΘΑΝΑΣΙΟΣ</cp:lastModifiedBy>
  <cp:revision>2</cp:revision>
  <dcterms:created xsi:type="dcterms:W3CDTF">2014-10-02T19:00:00Z</dcterms:created>
  <dcterms:modified xsi:type="dcterms:W3CDTF">2014-10-02T19:00:00Z</dcterms:modified>
</cp:coreProperties>
</file>